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2F" w:rsidRPr="00E64E2F" w:rsidRDefault="00E64E2F" w:rsidP="00E64E2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>ВЛАДИМИРСКАЯ ОБЛАСТЬ</w:t>
      </w:r>
    </w:p>
    <w:p w:rsidR="00E64E2F" w:rsidRPr="00E64E2F" w:rsidRDefault="00E64E2F" w:rsidP="00E64E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>АДМИНИСТРАЦИЯ ГОРОДА КОВРОВА</w:t>
      </w:r>
    </w:p>
    <w:p w:rsidR="00E64E2F" w:rsidRPr="00E64E2F" w:rsidRDefault="00E64E2F" w:rsidP="00E64E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64E2F" w:rsidRPr="00E64E2F" w:rsidRDefault="00E64E2F" w:rsidP="00E64E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64E2F" w:rsidRPr="00E64E2F" w:rsidRDefault="00E64E2F" w:rsidP="00E64E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>от 4 июля 2017 г. N 1642</w:t>
      </w:r>
    </w:p>
    <w:p w:rsidR="00E64E2F" w:rsidRPr="00E64E2F" w:rsidRDefault="00E64E2F" w:rsidP="00E64E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64E2F" w:rsidRPr="00E64E2F" w:rsidRDefault="00E64E2F" w:rsidP="00E64E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>ОБ УТВЕРЖДЕНИИ ПОЛОЖЕНИЯ ОБ ОТДЕЛЕ ОПЕКИ И ПОПЕЧИТЕЛЬСТВА</w:t>
      </w:r>
    </w:p>
    <w:p w:rsidR="00E64E2F" w:rsidRPr="00E64E2F" w:rsidRDefault="00E64E2F" w:rsidP="00E64E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>АДМИНИСТРАЦИИ ГОРОДА КОВРОВА ВЛАДИМИРСКОЙ ОБЛАСТИ</w:t>
      </w:r>
    </w:p>
    <w:p w:rsidR="00E64E2F" w:rsidRPr="00E64E2F" w:rsidRDefault="00E64E2F" w:rsidP="00E64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64E2F" w:rsidRPr="00E64E2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E2F" w:rsidRPr="00E64E2F" w:rsidRDefault="00E64E2F" w:rsidP="00E64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E2F" w:rsidRPr="00E64E2F" w:rsidRDefault="00E64E2F" w:rsidP="00E64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64E2F" w:rsidRPr="00E64E2F" w:rsidRDefault="00E64E2F" w:rsidP="00E64E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2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E64E2F" w:rsidRPr="00E64E2F" w:rsidRDefault="00E64E2F" w:rsidP="00E64E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4E2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постановлений администрации города </w:t>
            </w:r>
            <w:proofErr w:type="spellStart"/>
            <w:r w:rsidRPr="00E64E2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Коврова</w:t>
            </w:r>
            <w:proofErr w:type="spellEnd"/>
            <w:proofErr w:type="gramEnd"/>
          </w:p>
          <w:p w:rsidR="00E64E2F" w:rsidRPr="00E64E2F" w:rsidRDefault="00E64E2F" w:rsidP="00E64E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2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14.02.2020 </w:t>
            </w:r>
            <w:hyperlink r:id="rId5" w:history="1">
              <w:r w:rsidRPr="00E64E2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340</w:t>
              </w:r>
            </w:hyperlink>
            <w:r w:rsidRPr="00E64E2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27.04.2020 </w:t>
            </w:r>
            <w:hyperlink r:id="rId6" w:history="1">
              <w:r w:rsidRPr="00E64E2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797</w:t>
              </w:r>
            </w:hyperlink>
            <w:r w:rsidRPr="00E64E2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08.04.2022 </w:t>
            </w:r>
            <w:hyperlink r:id="rId7" w:history="1">
              <w:r w:rsidRPr="00E64E2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722</w:t>
              </w:r>
            </w:hyperlink>
            <w:r w:rsidRPr="00E64E2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E2F" w:rsidRPr="00E64E2F" w:rsidRDefault="00E64E2F" w:rsidP="00E64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4E2F" w:rsidRPr="00E64E2F" w:rsidRDefault="00E64E2F" w:rsidP="00E64E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E2F">
        <w:rPr>
          <w:rFonts w:ascii="Times New Roman" w:hAnsi="Times New Roman" w:cs="Times New Roman"/>
          <w:sz w:val="24"/>
          <w:szCs w:val="24"/>
        </w:rPr>
        <w:t xml:space="preserve">В целях эффективной и качественной организации деятельности по опеке и попечительству в отношении несовершеннолетних граждан на территории города </w:t>
      </w:r>
      <w:proofErr w:type="spellStart"/>
      <w:r w:rsidRPr="00E64E2F">
        <w:rPr>
          <w:rFonts w:ascii="Times New Roman" w:hAnsi="Times New Roman" w:cs="Times New Roman"/>
          <w:sz w:val="24"/>
          <w:szCs w:val="24"/>
        </w:rPr>
        <w:t>Коврова</w:t>
      </w:r>
      <w:proofErr w:type="spellEnd"/>
      <w:r w:rsidRPr="00E64E2F">
        <w:rPr>
          <w:rFonts w:ascii="Times New Roman" w:hAnsi="Times New Roman" w:cs="Times New Roman"/>
          <w:sz w:val="24"/>
          <w:szCs w:val="24"/>
        </w:rPr>
        <w:t xml:space="preserve"> Владимирской области, руководствуясь Гражданским </w:t>
      </w:r>
      <w:hyperlink r:id="rId8" w:history="1">
        <w:r w:rsidRPr="00E64E2F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E64E2F">
        <w:rPr>
          <w:rFonts w:ascii="Times New Roman" w:hAnsi="Times New Roman" w:cs="Times New Roman"/>
          <w:sz w:val="24"/>
          <w:szCs w:val="24"/>
        </w:rPr>
        <w:t xml:space="preserve"> Российской Федерации, Семейным </w:t>
      </w:r>
      <w:hyperlink r:id="rId9" w:history="1">
        <w:r w:rsidRPr="00E64E2F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E64E2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0" w:history="1">
        <w:r w:rsidRPr="00E64E2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64E2F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1" w:history="1">
        <w:r w:rsidRPr="00E64E2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64E2F">
        <w:rPr>
          <w:rFonts w:ascii="Times New Roman" w:hAnsi="Times New Roman" w:cs="Times New Roman"/>
          <w:sz w:val="24"/>
          <w:szCs w:val="24"/>
        </w:rPr>
        <w:t xml:space="preserve"> от 24.04.2008 N 48-ФЗ "Об опеке и попечительстве", </w:t>
      </w:r>
      <w:hyperlink r:id="rId12" w:history="1">
        <w:r w:rsidRPr="00E64E2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64E2F">
        <w:rPr>
          <w:rFonts w:ascii="Times New Roman" w:hAnsi="Times New Roman" w:cs="Times New Roman"/>
          <w:sz w:val="24"/>
          <w:szCs w:val="24"/>
        </w:rPr>
        <w:t xml:space="preserve"> Владимирской области от 05.08.2009</w:t>
      </w:r>
      <w:proofErr w:type="gramEnd"/>
      <w:r w:rsidRPr="00E64E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4E2F">
        <w:rPr>
          <w:rFonts w:ascii="Times New Roman" w:hAnsi="Times New Roman" w:cs="Times New Roman"/>
          <w:sz w:val="24"/>
          <w:szCs w:val="24"/>
        </w:rPr>
        <w:t xml:space="preserve">N 77-ОЗ "О наделении органов местного самоуправления государственными полномочиями по организации и осуществлению деятельности по опеке и попечительству в отношении несовершеннолетних граждан во Владимирской области", постановлением администрации г. </w:t>
      </w:r>
      <w:proofErr w:type="spellStart"/>
      <w:r w:rsidRPr="00E64E2F">
        <w:rPr>
          <w:rFonts w:ascii="Times New Roman" w:hAnsi="Times New Roman" w:cs="Times New Roman"/>
          <w:sz w:val="24"/>
          <w:szCs w:val="24"/>
        </w:rPr>
        <w:t>Коврова</w:t>
      </w:r>
      <w:proofErr w:type="spellEnd"/>
      <w:r w:rsidRPr="00E64E2F">
        <w:rPr>
          <w:rFonts w:ascii="Times New Roman" w:hAnsi="Times New Roman" w:cs="Times New Roman"/>
          <w:sz w:val="24"/>
          <w:szCs w:val="24"/>
        </w:rPr>
        <w:t xml:space="preserve"> Владимирской области от 14.11.2012 N 2654 "Об уполномоченном органе администрации г. </w:t>
      </w:r>
      <w:proofErr w:type="spellStart"/>
      <w:r w:rsidRPr="00E64E2F">
        <w:rPr>
          <w:rFonts w:ascii="Times New Roman" w:hAnsi="Times New Roman" w:cs="Times New Roman"/>
          <w:sz w:val="24"/>
          <w:szCs w:val="24"/>
        </w:rPr>
        <w:t>Коврова</w:t>
      </w:r>
      <w:proofErr w:type="spellEnd"/>
      <w:r w:rsidRPr="00E64E2F">
        <w:rPr>
          <w:rFonts w:ascii="Times New Roman" w:hAnsi="Times New Roman" w:cs="Times New Roman"/>
          <w:sz w:val="24"/>
          <w:szCs w:val="24"/>
        </w:rPr>
        <w:t xml:space="preserve"> по исполнению государственных полномочий по организации и осуществлению деятельности по опеке и попечительству на территории муниципального образования г. </w:t>
      </w:r>
      <w:proofErr w:type="spellStart"/>
      <w:r w:rsidRPr="00E64E2F">
        <w:rPr>
          <w:rFonts w:ascii="Times New Roman" w:hAnsi="Times New Roman" w:cs="Times New Roman"/>
          <w:sz w:val="24"/>
          <w:szCs w:val="24"/>
        </w:rPr>
        <w:t>Коврова</w:t>
      </w:r>
      <w:proofErr w:type="spellEnd"/>
      <w:proofErr w:type="gramEnd"/>
      <w:r w:rsidRPr="00E64E2F">
        <w:rPr>
          <w:rFonts w:ascii="Times New Roman" w:hAnsi="Times New Roman" w:cs="Times New Roman"/>
          <w:sz w:val="24"/>
          <w:szCs w:val="24"/>
        </w:rPr>
        <w:t xml:space="preserve">", на основании </w:t>
      </w:r>
      <w:hyperlink r:id="rId13" w:history="1">
        <w:r w:rsidRPr="00E64E2F">
          <w:rPr>
            <w:rFonts w:ascii="Times New Roman" w:hAnsi="Times New Roman" w:cs="Times New Roman"/>
            <w:color w:val="0000FF"/>
            <w:sz w:val="24"/>
            <w:szCs w:val="24"/>
          </w:rPr>
          <w:t>Устава</w:t>
        </w:r>
      </w:hyperlink>
      <w:r w:rsidRPr="00E64E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Ковров Владимирской области постановляю: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3" w:history="1">
        <w:r w:rsidRPr="00E64E2F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E64E2F">
        <w:rPr>
          <w:rFonts w:ascii="Times New Roman" w:hAnsi="Times New Roman" w:cs="Times New Roman"/>
          <w:sz w:val="24"/>
          <w:szCs w:val="24"/>
        </w:rPr>
        <w:t xml:space="preserve"> об отделе опеки и попечительства администрации города </w:t>
      </w:r>
      <w:proofErr w:type="spellStart"/>
      <w:r w:rsidRPr="00E64E2F">
        <w:rPr>
          <w:rFonts w:ascii="Times New Roman" w:hAnsi="Times New Roman" w:cs="Times New Roman"/>
          <w:sz w:val="24"/>
          <w:szCs w:val="24"/>
        </w:rPr>
        <w:t>Коврова</w:t>
      </w:r>
      <w:proofErr w:type="spellEnd"/>
      <w:r w:rsidRPr="00E64E2F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hyperlink r:id="rId14" w:history="1">
        <w:r w:rsidRPr="00E64E2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E64E2F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proofErr w:type="spellStart"/>
      <w:r w:rsidRPr="00E64E2F">
        <w:rPr>
          <w:rFonts w:ascii="Times New Roman" w:hAnsi="Times New Roman" w:cs="Times New Roman"/>
          <w:sz w:val="24"/>
          <w:szCs w:val="24"/>
        </w:rPr>
        <w:t>Коврова</w:t>
      </w:r>
      <w:proofErr w:type="spellEnd"/>
      <w:r w:rsidRPr="00E64E2F">
        <w:rPr>
          <w:rFonts w:ascii="Times New Roman" w:hAnsi="Times New Roman" w:cs="Times New Roman"/>
          <w:sz w:val="24"/>
          <w:szCs w:val="24"/>
        </w:rPr>
        <w:t xml:space="preserve"> Владимирской области от 10.07.2015 N 1686 "Об утверждении Положения об отделе опеки и попечительства администрации города </w:t>
      </w:r>
      <w:proofErr w:type="spellStart"/>
      <w:r w:rsidRPr="00E64E2F">
        <w:rPr>
          <w:rFonts w:ascii="Times New Roman" w:hAnsi="Times New Roman" w:cs="Times New Roman"/>
          <w:sz w:val="24"/>
          <w:szCs w:val="24"/>
        </w:rPr>
        <w:t>Коврова</w:t>
      </w:r>
      <w:proofErr w:type="spellEnd"/>
      <w:r w:rsidRPr="00E64E2F">
        <w:rPr>
          <w:rFonts w:ascii="Times New Roman" w:hAnsi="Times New Roman" w:cs="Times New Roman"/>
          <w:sz w:val="24"/>
          <w:szCs w:val="24"/>
        </w:rPr>
        <w:t>".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64E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64E2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по социальным вопросам.</w:t>
      </w:r>
    </w:p>
    <w:p w:rsidR="00E64E2F" w:rsidRPr="00E64E2F" w:rsidRDefault="00E64E2F" w:rsidP="00E64E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64E2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64E2F">
        <w:rPr>
          <w:rFonts w:ascii="Times New Roman" w:hAnsi="Times New Roman" w:cs="Times New Roman"/>
          <w:sz w:val="24"/>
          <w:szCs w:val="24"/>
        </w:rPr>
        <w:t xml:space="preserve">. 3 в ред. </w:t>
      </w:r>
      <w:hyperlink r:id="rId15" w:history="1">
        <w:r w:rsidRPr="00E64E2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64E2F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proofErr w:type="spellStart"/>
      <w:r w:rsidRPr="00E64E2F">
        <w:rPr>
          <w:rFonts w:ascii="Times New Roman" w:hAnsi="Times New Roman" w:cs="Times New Roman"/>
          <w:sz w:val="24"/>
          <w:szCs w:val="24"/>
        </w:rPr>
        <w:t>Коврова</w:t>
      </w:r>
      <w:proofErr w:type="spellEnd"/>
      <w:r w:rsidRPr="00E64E2F">
        <w:rPr>
          <w:rFonts w:ascii="Times New Roman" w:hAnsi="Times New Roman" w:cs="Times New Roman"/>
          <w:sz w:val="24"/>
          <w:szCs w:val="24"/>
        </w:rPr>
        <w:t xml:space="preserve"> от 08.04.2022 N 722)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подписания и подлежит официальному опубликованию.</w:t>
      </w:r>
    </w:p>
    <w:p w:rsidR="00E64E2F" w:rsidRPr="00E64E2F" w:rsidRDefault="00E64E2F" w:rsidP="00E64E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4E2F" w:rsidRPr="00E64E2F" w:rsidRDefault="00E64E2F" w:rsidP="00E64E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>Глава города</w:t>
      </w:r>
    </w:p>
    <w:p w:rsidR="00E64E2F" w:rsidRPr="00E64E2F" w:rsidRDefault="00E64E2F" w:rsidP="00E64E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>А.В.ЗОТОВ</w:t>
      </w:r>
    </w:p>
    <w:p w:rsidR="00E64E2F" w:rsidRPr="00E64E2F" w:rsidRDefault="00E64E2F" w:rsidP="00E64E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4E2F" w:rsidRPr="00E64E2F" w:rsidRDefault="00E64E2F" w:rsidP="00E64E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4E2F" w:rsidRPr="00E64E2F" w:rsidRDefault="00E64E2F" w:rsidP="00E64E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4E2F" w:rsidRPr="00E64E2F" w:rsidRDefault="00E64E2F" w:rsidP="00E64E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4E2F" w:rsidRPr="00E64E2F" w:rsidRDefault="00E64E2F" w:rsidP="00E64E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4E2F" w:rsidRPr="00E64E2F" w:rsidRDefault="00E64E2F" w:rsidP="00E64E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4E2F" w:rsidRPr="00E64E2F" w:rsidRDefault="00E64E2F" w:rsidP="00E64E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4E2F" w:rsidRPr="00E64E2F" w:rsidRDefault="00E64E2F" w:rsidP="00E64E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4E2F" w:rsidRPr="00E64E2F" w:rsidRDefault="00E64E2F" w:rsidP="00E64E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4E2F" w:rsidRPr="00E64E2F" w:rsidRDefault="00E64E2F" w:rsidP="00E64E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4E2F" w:rsidRPr="00E64E2F" w:rsidRDefault="00E64E2F" w:rsidP="00E64E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64E2F" w:rsidRPr="00E64E2F" w:rsidRDefault="00E64E2F" w:rsidP="00E64E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E64E2F" w:rsidRPr="00E64E2F" w:rsidRDefault="00E64E2F" w:rsidP="00E64E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E64E2F" w:rsidRPr="00E64E2F" w:rsidRDefault="00E64E2F" w:rsidP="00E64E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 w:rsidRPr="00E64E2F">
        <w:rPr>
          <w:rFonts w:ascii="Times New Roman" w:hAnsi="Times New Roman" w:cs="Times New Roman"/>
          <w:sz w:val="24"/>
          <w:szCs w:val="24"/>
        </w:rPr>
        <w:t>Коврова</w:t>
      </w:r>
      <w:proofErr w:type="spellEnd"/>
    </w:p>
    <w:p w:rsidR="00E64E2F" w:rsidRPr="00E64E2F" w:rsidRDefault="00E64E2F" w:rsidP="00E64E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>от 04.07.2017 N 1642</w:t>
      </w:r>
    </w:p>
    <w:p w:rsidR="00E64E2F" w:rsidRPr="00E64E2F" w:rsidRDefault="00E64E2F" w:rsidP="00E64E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4E2F" w:rsidRPr="00E64E2F" w:rsidRDefault="00E64E2F" w:rsidP="00E64E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E64E2F">
        <w:rPr>
          <w:rFonts w:ascii="Times New Roman" w:hAnsi="Times New Roman" w:cs="Times New Roman"/>
          <w:sz w:val="24"/>
          <w:szCs w:val="24"/>
        </w:rPr>
        <w:t>ПОЛОЖЕНИЕ</w:t>
      </w:r>
    </w:p>
    <w:p w:rsidR="00E64E2F" w:rsidRPr="00E64E2F" w:rsidRDefault="00E64E2F" w:rsidP="00E64E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>ОБ ОТДЕЛЕ ОПЕКИ И ПОПЕЧИТЕЛЬСТВА АДМИНИСТРАЦИИ</w:t>
      </w:r>
    </w:p>
    <w:p w:rsidR="00E64E2F" w:rsidRPr="00E64E2F" w:rsidRDefault="00E64E2F" w:rsidP="00E64E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>ГОРОДА КОВРОВА ВЛАДИМИРСКОЙ ОБЛАСТИ</w:t>
      </w:r>
    </w:p>
    <w:p w:rsidR="00E64E2F" w:rsidRPr="00E64E2F" w:rsidRDefault="00E64E2F" w:rsidP="00E64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64E2F" w:rsidRPr="00E64E2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E2F" w:rsidRPr="00E64E2F" w:rsidRDefault="00E64E2F" w:rsidP="00E64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E2F" w:rsidRPr="00E64E2F" w:rsidRDefault="00E64E2F" w:rsidP="00E64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64E2F" w:rsidRPr="00E64E2F" w:rsidRDefault="00E64E2F" w:rsidP="00E64E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2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E64E2F" w:rsidRPr="00E64E2F" w:rsidRDefault="00E64E2F" w:rsidP="00E64E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4E2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постановлений администрации города </w:t>
            </w:r>
            <w:proofErr w:type="spellStart"/>
            <w:r w:rsidRPr="00E64E2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Коврова</w:t>
            </w:r>
            <w:proofErr w:type="spellEnd"/>
            <w:proofErr w:type="gramEnd"/>
          </w:p>
          <w:p w:rsidR="00E64E2F" w:rsidRPr="00E64E2F" w:rsidRDefault="00E64E2F" w:rsidP="00E64E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2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14.02.2020 </w:t>
            </w:r>
            <w:hyperlink r:id="rId16" w:history="1">
              <w:r w:rsidRPr="00E64E2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340</w:t>
              </w:r>
            </w:hyperlink>
            <w:r w:rsidRPr="00E64E2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27.04.2020 </w:t>
            </w:r>
            <w:hyperlink r:id="rId17" w:history="1">
              <w:r w:rsidRPr="00E64E2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797</w:t>
              </w:r>
            </w:hyperlink>
            <w:r w:rsidRPr="00E64E2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08.04.2022 </w:t>
            </w:r>
            <w:hyperlink r:id="rId18" w:history="1">
              <w:r w:rsidRPr="00E64E2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722</w:t>
              </w:r>
            </w:hyperlink>
            <w:r w:rsidRPr="00E64E2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E2F" w:rsidRPr="00E64E2F" w:rsidRDefault="00E64E2F" w:rsidP="00E64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4E2F" w:rsidRPr="00E64E2F" w:rsidRDefault="00E64E2F" w:rsidP="00E64E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4E2F" w:rsidRPr="00E64E2F" w:rsidRDefault="00E64E2F" w:rsidP="00E64E2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>Статья 1. Общие положения</w:t>
      </w:r>
    </w:p>
    <w:p w:rsidR="00E64E2F" w:rsidRPr="00E64E2F" w:rsidRDefault="00E64E2F" w:rsidP="00E64E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E64E2F">
          <w:rPr>
            <w:rFonts w:ascii="Times New Roman" w:hAnsi="Times New Roman" w:cs="Times New Roman"/>
            <w:color w:val="0000FF"/>
            <w:sz w:val="24"/>
            <w:szCs w:val="24"/>
          </w:rPr>
          <w:t>1.1</w:t>
        </w:r>
      </w:hyperlink>
      <w:r w:rsidRPr="00E64E2F">
        <w:rPr>
          <w:rFonts w:ascii="Times New Roman" w:hAnsi="Times New Roman" w:cs="Times New Roman"/>
          <w:sz w:val="24"/>
          <w:szCs w:val="24"/>
        </w:rPr>
        <w:t xml:space="preserve">. Отдел опеки и попечительства администрации города </w:t>
      </w:r>
      <w:proofErr w:type="spellStart"/>
      <w:r w:rsidRPr="00E64E2F">
        <w:rPr>
          <w:rFonts w:ascii="Times New Roman" w:hAnsi="Times New Roman" w:cs="Times New Roman"/>
          <w:sz w:val="24"/>
          <w:szCs w:val="24"/>
        </w:rPr>
        <w:t>Коврова</w:t>
      </w:r>
      <w:proofErr w:type="spellEnd"/>
      <w:r w:rsidRPr="00E64E2F">
        <w:rPr>
          <w:rFonts w:ascii="Times New Roman" w:hAnsi="Times New Roman" w:cs="Times New Roman"/>
          <w:sz w:val="24"/>
          <w:szCs w:val="24"/>
        </w:rPr>
        <w:t xml:space="preserve"> Владимирской области (далее - Отдел) является структурным подразделением администрации </w:t>
      </w:r>
      <w:proofErr w:type="gramStart"/>
      <w:r w:rsidRPr="00E64E2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64E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4E2F">
        <w:rPr>
          <w:rFonts w:ascii="Times New Roman" w:hAnsi="Times New Roman" w:cs="Times New Roman"/>
          <w:sz w:val="24"/>
          <w:szCs w:val="24"/>
        </w:rPr>
        <w:t>Коврова</w:t>
      </w:r>
      <w:proofErr w:type="spellEnd"/>
      <w:r w:rsidRPr="00E64E2F">
        <w:rPr>
          <w:rFonts w:ascii="Times New Roman" w:hAnsi="Times New Roman" w:cs="Times New Roman"/>
          <w:sz w:val="24"/>
          <w:szCs w:val="24"/>
        </w:rPr>
        <w:t xml:space="preserve"> Владимирской области.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E64E2F">
          <w:rPr>
            <w:rFonts w:ascii="Times New Roman" w:hAnsi="Times New Roman" w:cs="Times New Roman"/>
            <w:color w:val="0000FF"/>
            <w:sz w:val="24"/>
            <w:szCs w:val="24"/>
          </w:rPr>
          <w:t>1.2</w:t>
        </w:r>
      </w:hyperlink>
      <w:r w:rsidRPr="00E64E2F">
        <w:rPr>
          <w:rFonts w:ascii="Times New Roman" w:hAnsi="Times New Roman" w:cs="Times New Roman"/>
          <w:sz w:val="24"/>
          <w:szCs w:val="24"/>
        </w:rPr>
        <w:t xml:space="preserve">. Отдел является уполномоченным органом администрации </w:t>
      </w:r>
      <w:proofErr w:type="gramStart"/>
      <w:r w:rsidRPr="00E64E2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64E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4E2F">
        <w:rPr>
          <w:rFonts w:ascii="Times New Roman" w:hAnsi="Times New Roman" w:cs="Times New Roman"/>
          <w:sz w:val="24"/>
          <w:szCs w:val="24"/>
        </w:rPr>
        <w:t>Коврова</w:t>
      </w:r>
      <w:proofErr w:type="spellEnd"/>
      <w:r w:rsidRPr="00E64E2F">
        <w:rPr>
          <w:rFonts w:ascii="Times New Roman" w:hAnsi="Times New Roman" w:cs="Times New Roman"/>
          <w:sz w:val="24"/>
          <w:szCs w:val="24"/>
        </w:rPr>
        <w:t xml:space="preserve"> по исполнению государственных полномочий по организации и осуществлению деятельности по опеке и попечительству в отношении несовершеннолетних граждан на территории города </w:t>
      </w:r>
      <w:proofErr w:type="spellStart"/>
      <w:r w:rsidRPr="00E64E2F">
        <w:rPr>
          <w:rFonts w:ascii="Times New Roman" w:hAnsi="Times New Roman" w:cs="Times New Roman"/>
          <w:sz w:val="24"/>
          <w:szCs w:val="24"/>
        </w:rPr>
        <w:t>Коврова</w:t>
      </w:r>
      <w:proofErr w:type="spellEnd"/>
      <w:r w:rsidRPr="00E64E2F">
        <w:rPr>
          <w:rFonts w:ascii="Times New Roman" w:hAnsi="Times New Roman" w:cs="Times New Roman"/>
          <w:sz w:val="24"/>
          <w:szCs w:val="24"/>
        </w:rPr>
        <w:t>.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E64E2F">
          <w:rPr>
            <w:rFonts w:ascii="Times New Roman" w:hAnsi="Times New Roman" w:cs="Times New Roman"/>
            <w:color w:val="0000FF"/>
            <w:sz w:val="24"/>
            <w:szCs w:val="24"/>
          </w:rPr>
          <w:t>1.3</w:t>
        </w:r>
      </w:hyperlink>
      <w:r w:rsidRPr="00E64E2F">
        <w:rPr>
          <w:rFonts w:ascii="Times New Roman" w:hAnsi="Times New Roman" w:cs="Times New Roman"/>
          <w:sz w:val="24"/>
          <w:szCs w:val="24"/>
        </w:rPr>
        <w:t xml:space="preserve">. Отдел осуществляет свою деятельность в соответствии </w:t>
      </w:r>
      <w:proofErr w:type="gramStart"/>
      <w:r w:rsidRPr="00E64E2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64E2F">
        <w:rPr>
          <w:rFonts w:ascii="Times New Roman" w:hAnsi="Times New Roman" w:cs="Times New Roman"/>
          <w:sz w:val="24"/>
          <w:szCs w:val="24"/>
        </w:rPr>
        <w:t>: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 xml:space="preserve">- </w:t>
      </w:r>
      <w:hyperlink r:id="rId22" w:history="1">
        <w:r w:rsidRPr="00E64E2F">
          <w:rPr>
            <w:rFonts w:ascii="Times New Roman" w:hAnsi="Times New Roman" w:cs="Times New Roman"/>
            <w:color w:val="0000FF"/>
            <w:sz w:val="24"/>
            <w:szCs w:val="24"/>
          </w:rPr>
          <w:t>Конвенцией</w:t>
        </w:r>
      </w:hyperlink>
      <w:r w:rsidRPr="00E64E2F">
        <w:rPr>
          <w:rFonts w:ascii="Times New Roman" w:hAnsi="Times New Roman" w:cs="Times New Roman"/>
          <w:sz w:val="24"/>
          <w:szCs w:val="24"/>
        </w:rPr>
        <w:t xml:space="preserve"> о правах ребенка (одобрена Генеральной Ассамблеей ООН 20.11.1989, вступила в силу для СССР 15.09.1990);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 xml:space="preserve">- </w:t>
      </w:r>
      <w:hyperlink r:id="rId23" w:history="1">
        <w:r w:rsidRPr="00E64E2F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E64E2F">
        <w:rPr>
          <w:rFonts w:ascii="Times New Roman" w:hAnsi="Times New Roman" w:cs="Times New Roman"/>
          <w:sz w:val="24"/>
          <w:szCs w:val="24"/>
        </w:rPr>
        <w:t xml:space="preserve"> Российской Федерации (принята всенародным голосованием 12.12.1993, с учетом поправок, внесенных Законами РФ о поправках к Конституции РФ от 30.12.2008 N 6-ФКЗ, от 30.12.2008 N 7-ФКЗ, от 05.02.2014 N 2-ФКЗ, от 21.07.2014 N 11-ФКЗ);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 xml:space="preserve">- Гражданским </w:t>
      </w:r>
      <w:hyperlink r:id="rId24" w:history="1">
        <w:r w:rsidRPr="00E64E2F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E64E2F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 xml:space="preserve">- Семейным </w:t>
      </w:r>
      <w:hyperlink r:id="rId25" w:history="1">
        <w:r w:rsidRPr="00E64E2F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E64E2F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26" w:history="1">
        <w:r w:rsidRPr="00E64E2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64E2F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27" w:history="1">
        <w:r w:rsidRPr="00E64E2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64E2F">
        <w:rPr>
          <w:rFonts w:ascii="Times New Roman" w:hAnsi="Times New Roman" w:cs="Times New Roman"/>
          <w:sz w:val="24"/>
          <w:szCs w:val="24"/>
        </w:rPr>
        <w:t xml:space="preserve"> от 24.07.1998 N 124-ФЗ "Об основных гарантиях прав ребенка в Российской Федерации";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28" w:history="1">
        <w:r w:rsidRPr="00E64E2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64E2F">
        <w:rPr>
          <w:rFonts w:ascii="Times New Roman" w:hAnsi="Times New Roman" w:cs="Times New Roman"/>
          <w:sz w:val="24"/>
          <w:szCs w:val="24"/>
        </w:rPr>
        <w:t xml:space="preserve"> от 16.04.2001 N 44-ФЗ (ред. от 08.03.2015) "О государственном банке данных о детях, оставшихся без попечения родителей";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29" w:history="1">
        <w:r w:rsidRPr="00E64E2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64E2F">
        <w:rPr>
          <w:rFonts w:ascii="Times New Roman" w:hAnsi="Times New Roman" w:cs="Times New Roman"/>
          <w:sz w:val="24"/>
          <w:szCs w:val="24"/>
        </w:rPr>
        <w:t xml:space="preserve"> от 24.04.2008 N 48-ФЗ "Об опеке и попечительстве";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>- иными федеральными законами и нормативными правовыми актами Правительства Российской Федерации;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 xml:space="preserve">- </w:t>
      </w:r>
      <w:hyperlink r:id="rId30" w:history="1">
        <w:r w:rsidRPr="00E64E2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64E2F">
        <w:rPr>
          <w:rFonts w:ascii="Times New Roman" w:hAnsi="Times New Roman" w:cs="Times New Roman"/>
          <w:sz w:val="24"/>
          <w:szCs w:val="24"/>
        </w:rPr>
        <w:t xml:space="preserve"> Владимирской области от 05.08.2009 N 77-ОЗ "О наделении органов местного самоуправления государственными полномочиями по организации и осуществлению деятельности по опеке и попечительству в отношении несовершеннолетних граждан во Владимирской области";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>- иными законами и нормативными правовыми актами Владимирской области;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 xml:space="preserve">- </w:t>
      </w:r>
      <w:hyperlink r:id="rId31" w:history="1">
        <w:r w:rsidRPr="00E64E2F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E64E2F">
        <w:rPr>
          <w:rFonts w:ascii="Times New Roman" w:hAnsi="Times New Roman" w:cs="Times New Roman"/>
          <w:sz w:val="24"/>
          <w:szCs w:val="24"/>
        </w:rPr>
        <w:t xml:space="preserve"> города </w:t>
      </w:r>
      <w:proofErr w:type="spellStart"/>
      <w:r w:rsidRPr="00E64E2F">
        <w:rPr>
          <w:rFonts w:ascii="Times New Roman" w:hAnsi="Times New Roman" w:cs="Times New Roman"/>
          <w:sz w:val="24"/>
          <w:szCs w:val="24"/>
        </w:rPr>
        <w:t>Коврова</w:t>
      </w:r>
      <w:proofErr w:type="spellEnd"/>
      <w:r w:rsidRPr="00E64E2F">
        <w:rPr>
          <w:rFonts w:ascii="Times New Roman" w:hAnsi="Times New Roman" w:cs="Times New Roman"/>
          <w:sz w:val="24"/>
          <w:szCs w:val="24"/>
        </w:rPr>
        <w:t>;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 xml:space="preserve">- постановлением администрации города </w:t>
      </w:r>
      <w:proofErr w:type="spellStart"/>
      <w:r w:rsidRPr="00E64E2F">
        <w:rPr>
          <w:rFonts w:ascii="Times New Roman" w:hAnsi="Times New Roman" w:cs="Times New Roman"/>
          <w:sz w:val="24"/>
          <w:szCs w:val="24"/>
        </w:rPr>
        <w:t>Коврова</w:t>
      </w:r>
      <w:proofErr w:type="spellEnd"/>
      <w:r w:rsidRPr="00E64E2F">
        <w:rPr>
          <w:rFonts w:ascii="Times New Roman" w:hAnsi="Times New Roman" w:cs="Times New Roman"/>
          <w:sz w:val="24"/>
          <w:szCs w:val="24"/>
        </w:rPr>
        <w:t xml:space="preserve"> Владимирской области от 14.11.2012 N 2654 "Об уполномоченном органе администрации </w:t>
      </w:r>
      <w:proofErr w:type="gramStart"/>
      <w:r w:rsidRPr="00E64E2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64E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4E2F">
        <w:rPr>
          <w:rFonts w:ascii="Times New Roman" w:hAnsi="Times New Roman" w:cs="Times New Roman"/>
          <w:sz w:val="24"/>
          <w:szCs w:val="24"/>
        </w:rPr>
        <w:t>Коврова</w:t>
      </w:r>
      <w:proofErr w:type="spellEnd"/>
      <w:r w:rsidRPr="00E64E2F">
        <w:rPr>
          <w:rFonts w:ascii="Times New Roman" w:hAnsi="Times New Roman" w:cs="Times New Roman"/>
          <w:sz w:val="24"/>
          <w:szCs w:val="24"/>
        </w:rPr>
        <w:t xml:space="preserve"> по исполнению государственных полномочий по организации и осуществлению деятельности по опеке и попечительству на территории муниципального образования г. Ковров";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lastRenderedPageBreak/>
        <w:t>- другими нормативно-правовыми актами, составляющими правовую основу деятельности органов опеки и попечительства.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 xml:space="preserve">1.4. Структура и штатное расписание Отдела утверждается главой города </w:t>
      </w:r>
      <w:proofErr w:type="spellStart"/>
      <w:r w:rsidRPr="00E64E2F">
        <w:rPr>
          <w:rFonts w:ascii="Times New Roman" w:hAnsi="Times New Roman" w:cs="Times New Roman"/>
          <w:sz w:val="24"/>
          <w:szCs w:val="24"/>
        </w:rPr>
        <w:t>Коврова</w:t>
      </w:r>
      <w:proofErr w:type="spellEnd"/>
      <w:r w:rsidRPr="00E64E2F">
        <w:rPr>
          <w:rFonts w:ascii="Times New Roman" w:hAnsi="Times New Roman" w:cs="Times New Roman"/>
          <w:sz w:val="24"/>
          <w:szCs w:val="24"/>
        </w:rPr>
        <w:t xml:space="preserve"> с учетом специфики и объема работы.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 xml:space="preserve">1.5. Отдел возглавляет заведующий, исполняющий в порядке, определенном </w:t>
      </w:r>
      <w:hyperlink r:id="rId32" w:history="1">
        <w:r w:rsidRPr="00E64E2F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E64E2F">
        <w:rPr>
          <w:rFonts w:ascii="Times New Roman" w:hAnsi="Times New Roman" w:cs="Times New Roman"/>
          <w:sz w:val="24"/>
          <w:szCs w:val="24"/>
        </w:rPr>
        <w:t xml:space="preserve"> города </w:t>
      </w:r>
      <w:proofErr w:type="spellStart"/>
      <w:r w:rsidRPr="00E64E2F">
        <w:rPr>
          <w:rFonts w:ascii="Times New Roman" w:hAnsi="Times New Roman" w:cs="Times New Roman"/>
          <w:sz w:val="24"/>
          <w:szCs w:val="24"/>
        </w:rPr>
        <w:t>Коврова</w:t>
      </w:r>
      <w:proofErr w:type="spellEnd"/>
      <w:r w:rsidRPr="00E64E2F">
        <w:rPr>
          <w:rFonts w:ascii="Times New Roman" w:hAnsi="Times New Roman" w:cs="Times New Roman"/>
          <w:sz w:val="24"/>
          <w:szCs w:val="24"/>
        </w:rPr>
        <w:t>, настоящим Положением и другими нормативно-правовыми актами, составляющими правовую основу деятельности органов опеки и попечительства, обязанности по должности муниципальной службы на постоянной профессиональной основе в сфере опеки и попечительства.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>1.6. Заведующий Отделом находится в непосредственном подчинении у заместителя главы администрации по социальным вопросам.</w:t>
      </w:r>
    </w:p>
    <w:p w:rsidR="00E64E2F" w:rsidRPr="00E64E2F" w:rsidRDefault="00E64E2F" w:rsidP="00E64E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64E2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64E2F">
        <w:rPr>
          <w:rFonts w:ascii="Times New Roman" w:hAnsi="Times New Roman" w:cs="Times New Roman"/>
          <w:sz w:val="24"/>
          <w:szCs w:val="24"/>
        </w:rPr>
        <w:t xml:space="preserve">. 1.6 в ред. </w:t>
      </w:r>
      <w:hyperlink r:id="rId33" w:history="1">
        <w:r w:rsidRPr="00E64E2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64E2F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proofErr w:type="spellStart"/>
      <w:r w:rsidRPr="00E64E2F">
        <w:rPr>
          <w:rFonts w:ascii="Times New Roman" w:hAnsi="Times New Roman" w:cs="Times New Roman"/>
          <w:sz w:val="24"/>
          <w:szCs w:val="24"/>
        </w:rPr>
        <w:t>Коврова</w:t>
      </w:r>
      <w:proofErr w:type="spellEnd"/>
      <w:r w:rsidRPr="00E64E2F">
        <w:rPr>
          <w:rFonts w:ascii="Times New Roman" w:hAnsi="Times New Roman" w:cs="Times New Roman"/>
          <w:sz w:val="24"/>
          <w:szCs w:val="24"/>
        </w:rPr>
        <w:t xml:space="preserve"> от 08.04.2022 N 722)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>1.7. Заведующий и специалисты Отдела назначаются на должность и освобождаются от должности главой города.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>1.8. Заведующий и специалисты Отдела являются муниципальными служащими.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>1.9. Должностные обязанности заведующего и других сотрудников Отдела определяются соответствующими должностными инструкциями, утвержденными главой города.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 xml:space="preserve">1.10. Заведующий руководит Отделом на основе единоначалия и несет персональную ответственность за выполнение возложенных на Отдел задач и исполнение государственных полномочий по организации и осуществлению деятельности по опеке и попечительству в отношении несовершеннолетних граждан на территории города </w:t>
      </w:r>
      <w:proofErr w:type="spellStart"/>
      <w:r w:rsidRPr="00E64E2F">
        <w:rPr>
          <w:rFonts w:ascii="Times New Roman" w:hAnsi="Times New Roman" w:cs="Times New Roman"/>
          <w:sz w:val="24"/>
          <w:szCs w:val="24"/>
        </w:rPr>
        <w:t>Коврова</w:t>
      </w:r>
      <w:proofErr w:type="spellEnd"/>
      <w:r w:rsidRPr="00E64E2F">
        <w:rPr>
          <w:rFonts w:ascii="Times New Roman" w:hAnsi="Times New Roman" w:cs="Times New Roman"/>
          <w:sz w:val="24"/>
          <w:szCs w:val="24"/>
        </w:rPr>
        <w:t>.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>1.11. Отдел имеет печать со своим наименованием.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 xml:space="preserve">1.12. Отдел имеет угловой штамп и бланки с указанием своего наименования и изображением герба города </w:t>
      </w:r>
      <w:proofErr w:type="spellStart"/>
      <w:r w:rsidRPr="00E64E2F">
        <w:rPr>
          <w:rFonts w:ascii="Times New Roman" w:hAnsi="Times New Roman" w:cs="Times New Roman"/>
          <w:sz w:val="24"/>
          <w:szCs w:val="24"/>
        </w:rPr>
        <w:t>Коврова</w:t>
      </w:r>
      <w:proofErr w:type="spellEnd"/>
      <w:r w:rsidRPr="00E64E2F">
        <w:rPr>
          <w:rFonts w:ascii="Times New Roman" w:hAnsi="Times New Roman" w:cs="Times New Roman"/>
          <w:sz w:val="24"/>
          <w:szCs w:val="24"/>
        </w:rPr>
        <w:t>.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>1.13. Решения в сфере опеки и попечительства оформляются муниципальными правовыми актами. Акты могут быть оспорены заинтересованными лицами в судебном порядке.</w:t>
      </w:r>
    </w:p>
    <w:p w:rsidR="00E64E2F" w:rsidRPr="00E64E2F" w:rsidRDefault="00E64E2F" w:rsidP="00E64E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4E2F" w:rsidRPr="00E64E2F" w:rsidRDefault="00E64E2F" w:rsidP="00E64E2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>Статья 2. Задачи Отдела</w:t>
      </w:r>
    </w:p>
    <w:p w:rsidR="00E64E2F" w:rsidRPr="00E64E2F" w:rsidRDefault="00E64E2F" w:rsidP="00E64E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>Основными задачами Отдела являются: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>2.1. Защита прав и законных интересов несовершеннолетних граждан, нуждающихся в установлении над ними опеки или попечительства, и несовершеннолетних граждан, находящихся под опекой или попечительством.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>2.2. Надзор за деятельностью опекунов и попечителей.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E64E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64E2F">
        <w:rPr>
          <w:rFonts w:ascii="Times New Roman" w:hAnsi="Times New Roman" w:cs="Times New Roman"/>
          <w:sz w:val="24"/>
          <w:szCs w:val="24"/>
        </w:rPr>
        <w:t xml:space="preserve"> сохранностью имущества и управлением имуществом несовершеннолетних граждан, находящихся под опекой или попечительством либо помещенных под надзор в образовательные организации, медицинские организации, организации, оказывающие социальные услуги, или иные организации, в том числе для детей-сирот и детей, оставшихся без попечения родителей.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>2.4. Также иные задачи в соответствии с федеральными законами и законами субъектов Российской Федерации.</w:t>
      </w:r>
    </w:p>
    <w:p w:rsidR="00E64E2F" w:rsidRPr="00E64E2F" w:rsidRDefault="00E64E2F" w:rsidP="00E64E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4E2F" w:rsidRPr="00E64E2F" w:rsidRDefault="00E64E2F" w:rsidP="00E64E2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>Статья 3. Основные функции Отдела</w:t>
      </w:r>
    </w:p>
    <w:p w:rsidR="00E64E2F" w:rsidRPr="00E64E2F" w:rsidRDefault="00E64E2F" w:rsidP="00E64E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>К функциям Отдела относятся: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>3.1. Выявление и учет несовершеннолетних граждан, нуждающихся в установлении над ними опеки или попечительства.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>3.2. Установление опеки или попечительства.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>3.3. Осуществление надзора за деятельностью опекунов и попечителей.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lastRenderedPageBreak/>
        <w:t>3.4. Освобождение и отстранение опекунов и попечителей от исполнения ими своих обязанностей.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 xml:space="preserve">3.5. Выдача в соответствии с Федеральным </w:t>
      </w:r>
      <w:hyperlink r:id="rId34" w:history="1">
        <w:r w:rsidRPr="00E64E2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64E2F">
        <w:rPr>
          <w:rFonts w:ascii="Times New Roman" w:hAnsi="Times New Roman" w:cs="Times New Roman"/>
          <w:sz w:val="24"/>
          <w:szCs w:val="24"/>
        </w:rPr>
        <w:t xml:space="preserve"> от 24.04.2008 N 48-ФЗ "Об опеке и попечительстве" разрешений на совершение сделок с имуществом подопечных.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 xml:space="preserve">3.6. Заключение договоров доверительного управления имуществом подопечных в соответствии со </w:t>
      </w:r>
      <w:hyperlink r:id="rId35" w:history="1">
        <w:r w:rsidRPr="00E64E2F">
          <w:rPr>
            <w:rFonts w:ascii="Times New Roman" w:hAnsi="Times New Roman" w:cs="Times New Roman"/>
            <w:color w:val="0000FF"/>
            <w:sz w:val="24"/>
            <w:szCs w:val="24"/>
          </w:rPr>
          <w:t>статьей 38</w:t>
        </w:r>
      </w:hyperlink>
      <w:r w:rsidRPr="00E64E2F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Федерации.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 xml:space="preserve">3.7. Представление законных интересов несовершеннолетних граждан,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Российской Федерации и (или) законодательству субъектов Российской Федерации или интересам </w:t>
      </w:r>
      <w:proofErr w:type="gramStart"/>
      <w:r w:rsidRPr="00E64E2F">
        <w:rPr>
          <w:rFonts w:ascii="Times New Roman" w:hAnsi="Times New Roman" w:cs="Times New Roman"/>
          <w:sz w:val="24"/>
          <w:szCs w:val="24"/>
        </w:rPr>
        <w:t>подопечных</w:t>
      </w:r>
      <w:proofErr w:type="gramEnd"/>
      <w:r w:rsidRPr="00E64E2F">
        <w:rPr>
          <w:rFonts w:ascii="Times New Roman" w:hAnsi="Times New Roman" w:cs="Times New Roman"/>
          <w:sz w:val="24"/>
          <w:szCs w:val="24"/>
        </w:rPr>
        <w:t xml:space="preserve"> либо если опекуны или попечители не осуществляют защиту законных интересов подопечных.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 xml:space="preserve">3.8. Выдача разрешения на раздельное проживание попечителей и их несовершеннолетних подопечных в соответствии со </w:t>
      </w:r>
      <w:hyperlink r:id="rId36" w:history="1">
        <w:r w:rsidRPr="00E64E2F">
          <w:rPr>
            <w:rFonts w:ascii="Times New Roman" w:hAnsi="Times New Roman" w:cs="Times New Roman"/>
            <w:color w:val="0000FF"/>
            <w:sz w:val="24"/>
            <w:szCs w:val="24"/>
          </w:rPr>
          <w:t>статьей 36</w:t>
        </w:r>
      </w:hyperlink>
      <w:r w:rsidRPr="00E64E2F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Федерации.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>3.9. Подбор, учет и подготовка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формах.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 xml:space="preserve">3.10. Проверка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попечителей, определяемых в соответствии с </w:t>
      </w:r>
      <w:hyperlink r:id="rId37" w:history="1">
        <w:r w:rsidRPr="00E64E2F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15</w:t>
        </w:r>
      </w:hyperlink>
      <w:r w:rsidRPr="00E64E2F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 xml:space="preserve">3.11. </w:t>
      </w:r>
      <w:proofErr w:type="gramStart"/>
      <w:r w:rsidRPr="00E64E2F">
        <w:rPr>
          <w:rFonts w:ascii="Times New Roman" w:hAnsi="Times New Roman" w:cs="Times New Roman"/>
          <w:sz w:val="24"/>
          <w:szCs w:val="24"/>
        </w:rPr>
        <w:t>Информирование граждан, выразивших желание стать опекунами или попечителями либо принять ребенка, оставшегося без попечения родителей, на воспитание в семью в иных установленных семейным законодательством формах,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 в</w:t>
      </w:r>
      <w:proofErr w:type="gramEnd"/>
      <w:r w:rsidRPr="00E64E2F">
        <w:rPr>
          <w:rFonts w:ascii="Times New Roman" w:hAnsi="Times New Roman" w:cs="Times New Roman"/>
          <w:sz w:val="24"/>
          <w:szCs w:val="24"/>
        </w:rPr>
        <w:t xml:space="preserve"> семью в иных установленных семейным законодательством формах, а также оказание содействия в подготовке таких документов.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>3.12. Оказание помощи опекунам и попечителям несовершеннолетних граждан в реализации и защите прав подопечных.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>3.13. Подготовка нормативных и ненормативных актов и документов: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 xml:space="preserve">3.13.1. Подготовка проектов постановлений администрации </w:t>
      </w:r>
      <w:proofErr w:type="gramStart"/>
      <w:r w:rsidRPr="00E64E2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64E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4E2F">
        <w:rPr>
          <w:rFonts w:ascii="Times New Roman" w:hAnsi="Times New Roman" w:cs="Times New Roman"/>
          <w:sz w:val="24"/>
          <w:szCs w:val="24"/>
        </w:rPr>
        <w:t>Коврова</w:t>
      </w:r>
      <w:proofErr w:type="spellEnd"/>
      <w:r w:rsidRPr="00E64E2F">
        <w:rPr>
          <w:rFonts w:ascii="Times New Roman" w:hAnsi="Times New Roman" w:cs="Times New Roman"/>
          <w:sz w:val="24"/>
          <w:szCs w:val="24"/>
        </w:rPr>
        <w:t>: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>- об установлении (прекращении) опеки (попечительства);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>- об освобождении (отстранении) опекунов (попечителей);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>- о предоставлении (прекращении) государственного обеспечения и мер социальной поддержки;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 xml:space="preserve">- о признании несовершеннолетнего </w:t>
      </w:r>
      <w:proofErr w:type="gramStart"/>
      <w:r w:rsidRPr="00E64E2F">
        <w:rPr>
          <w:rFonts w:ascii="Times New Roman" w:hAnsi="Times New Roman" w:cs="Times New Roman"/>
          <w:sz w:val="24"/>
          <w:szCs w:val="24"/>
        </w:rPr>
        <w:t>эмансипированным</w:t>
      </w:r>
      <w:proofErr w:type="gramEnd"/>
      <w:r w:rsidRPr="00E64E2F">
        <w:rPr>
          <w:rFonts w:ascii="Times New Roman" w:hAnsi="Times New Roman" w:cs="Times New Roman"/>
          <w:sz w:val="24"/>
          <w:szCs w:val="24"/>
        </w:rPr>
        <w:t>;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>- о снижении брачного возраста;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>- об изменении имени (фамилии);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>- о направлении ребенка (детей) в государственное учреждение для детей-сирот и детей, оставшихся без попечения родителей;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>- о продлении срока пребывания ребенка (детей) в государственном учреждении для детей-сирот и детей, оставшихся без попечения родителей;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>- о распоряжении имуществом несовершеннолетних граждан;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>- о возможности раздельного проживания попечителя с несовершеннолетним подопечным старше 16 лет;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 xml:space="preserve">- абзац исключен. - </w:t>
      </w:r>
      <w:hyperlink r:id="rId38" w:history="1">
        <w:r w:rsidRPr="00E64E2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E64E2F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proofErr w:type="spellStart"/>
      <w:r w:rsidRPr="00E64E2F">
        <w:rPr>
          <w:rFonts w:ascii="Times New Roman" w:hAnsi="Times New Roman" w:cs="Times New Roman"/>
          <w:sz w:val="24"/>
          <w:szCs w:val="24"/>
        </w:rPr>
        <w:t>Коврова</w:t>
      </w:r>
      <w:proofErr w:type="spellEnd"/>
      <w:r w:rsidRPr="00E64E2F">
        <w:rPr>
          <w:rFonts w:ascii="Times New Roman" w:hAnsi="Times New Roman" w:cs="Times New Roman"/>
          <w:sz w:val="24"/>
          <w:szCs w:val="24"/>
        </w:rPr>
        <w:t xml:space="preserve"> от 14.02.2020 N 340;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lastRenderedPageBreak/>
        <w:t>- о включении (исключении) в сводный список детей-сирот, детей, оставшихся без попечения родителей, лиц из числа детей, оставшихся без попечения родителей, которые подлежат обеспечению жилыми помещениями на территории муниципального образования город Ковров;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>- об установлении факта невозможности проживания детей-сирот, детей, оставшихся без попечения родителей, лиц из числа детей-сирот и детей, оставшихся без попечения родителей, в ранее занимаемых жилых помещениях, расположенных на территории муниципального образования город Ковров, нанимателями или членами семей нанимателей по договорам социального найма либо собственниками которых они являются.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>3.13.2. Подготовка документов: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>- заключений в суд об обоснованности и соответствии усыновления (удочерения) интересам несовершеннолетнего, отмене усыновления (удочерения);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>- заключений в суд по делам о лишении, ограничении родительских прав, об отобрании детей;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 xml:space="preserve">- абзац исключен. - </w:t>
      </w:r>
      <w:hyperlink r:id="rId39" w:history="1">
        <w:r w:rsidRPr="00E64E2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E64E2F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proofErr w:type="spellStart"/>
      <w:r w:rsidRPr="00E64E2F">
        <w:rPr>
          <w:rFonts w:ascii="Times New Roman" w:hAnsi="Times New Roman" w:cs="Times New Roman"/>
          <w:sz w:val="24"/>
          <w:szCs w:val="24"/>
        </w:rPr>
        <w:t>Коврова</w:t>
      </w:r>
      <w:proofErr w:type="spellEnd"/>
      <w:r w:rsidRPr="00E64E2F">
        <w:rPr>
          <w:rFonts w:ascii="Times New Roman" w:hAnsi="Times New Roman" w:cs="Times New Roman"/>
          <w:sz w:val="24"/>
          <w:szCs w:val="24"/>
        </w:rPr>
        <w:t xml:space="preserve"> от 14.02.2020 N 340;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>- заключений о включении в Список по муниципальному образованию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город Ковров;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>- заключений об установлении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расположенных на территории муниципального образования город Ковров;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>- заключений о возможности временной передачи ребенка (детей) в свою семью;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>- заключений о возможности гражданина быть усыновителем, опекуном (попечителем) или приемным родителем, либо принять ребенка в семью в иных формах, предусмотренных действующим законодательством Российской Федерации;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>- заключений в суды по вопросам, связанным с разрешением споров между родителями по определению места жительства ребенка при раздельном проживании родителей;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>- заключений в суды по вопросам общения ребенка со вторым родителем (отдельно проживающим), а также бабушками, дедушками, братьями, сестрами и другими родственниками;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>- заключений об установлении факта отсутствия родительского попечения;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>- договоров о передаче несовершеннолетних граждан под опеку, попечительство, приемную или патронатную семью на возмездной основе;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>- справок о статусе детей-сирот и детей, оставшихся без попечения родителей, лиц из числа детей-сирот и детей, оставшихся без попечения родителей, для принятия на учет в центре занятости населения и назначения пособия по безработице;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>- справок об отсутствии у детей-сирот и детей, оставшихся без попечения родителей, лиц из числа детей-сирот и детей, оставшихся без попечения родителей, закрепленного жилого помещения;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>- справок о наличии (отсутствии) родственников у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>- согласий на заключение трудового договора несовершеннолетним в возрасте с 14 лет до 16 лет;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E2F">
        <w:rPr>
          <w:rFonts w:ascii="Times New Roman" w:hAnsi="Times New Roman" w:cs="Times New Roman"/>
          <w:sz w:val="24"/>
          <w:szCs w:val="24"/>
        </w:rPr>
        <w:t xml:space="preserve">- согласий на перевод детей-сирот и детей, оставшихся без попечения родителей, из одной организации, осуществляющей образовательную деятельность, в другую организацию, осуществляющую образовательную деятельность, либо на изменение </w:t>
      </w:r>
      <w:r w:rsidRPr="00E64E2F">
        <w:rPr>
          <w:rFonts w:ascii="Times New Roman" w:hAnsi="Times New Roman" w:cs="Times New Roman"/>
          <w:sz w:val="24"/>
          <w:szCs w:val="24"/>
        </w:rPr>
        <w:lastRenderedPageBreak/>
        <w:t>формы получения образования или формы обучения до получения ими основного общего образования, а также на отчисление таких лиц, достигших пятнадцати лет, до получения ими общего образования;</w:t>
      </w:r>
      <w:proofErr w:type="gramEnd"/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>- сведений об установлении (прекращении) опеки, попечительства для предоставления в налоговые органы;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 xml:space="preserve">- сведений </w:t>
      </w:r>
      <w:proofErr w:type="gramStart"/>
      <w:r w:rsidRPr="00E64E2F">
        <w:rPr>
          <w:rFonts w:ascii="Times New Roman" w:hAnsi="Times New Roman" w:cs="Times New Roman"/>
          <w:sz w:val="24"/>
          <w:szCs w:val="24"/>
        </w:rPr>
        <w:t>о наличии у несовершеннолетнего в собственности жилого помещения для предоставления в федеральную службу</w:t>
      </w:r>
      <w:proofErr w:type="gramEnd"/>
      <w:r w:rsidRPr="00E64E2F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картографии.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 xml:space="preserve">3.14. Участие в пределах своей компетенции в проведении индивидуальной профилактической работы с несовершеннолетними, указанными в </w:t>
      </w:r>
      <w:hyperlink r:id="rId40" w:history="1">
        <w:r w:rsidRPr="00E64E2F">
          <w:rPr>
            <w:rFonts w:ascii="Times New Roman" w:hAnsi="Times New Roman" w:cs="Times New Roman"/>
            <w:color w:val="0000FF"/>
            <w:sz w:val="24"/>
            <w:szCs w:val="24"/>
          </w:rPr>
          <w:t>статье 5</w:t>
        </w:r>
      </w:hyperlink>
      <w:r w:rsidRPr="00E64E2F">
        <w:rPr>
          <w:rFonts w:ascii="Times New Roman" w:hAnsi="Times New Roman" w:cs="Times New Roman"/>
          <w:sz w:val="24"/>
          <w:szCs w:val="24"/>
        </w:rPr>
        <w:t xml:space="preserve"> Федерального закона от 24.06.1999 N 120-ФЗ "Об основах системы профилактики безнадзорности и правонарушений несовершеннолетних", если они являются </w:t>
      </w:r>
      <w:proofErr w:type="gramStart"/>
      <w:r w:rsidRPr="00E64E2F">
        <w:rPr>
          <w:rFonts w:ascii="Times New Roman" w:hAnsi="Times New Roman" w:cs="Times New Roman"/>
          <w:sz w:val="24"/>
          <w:szCs w:val="24"/>
        </w:rPr>
        <w:t>сиротами</w:t>
      </w:r>
      <w:proofErr w:type="gramEnd"/>
      <w:r w:rsidRPr="00E64E2F">
        <w:rPr>
          <w:rFonts w:ascii="Times New Roman" w:hAnsi="Times New Roman" w:cs="Times New Roman"/>
          <w:sz w:val="24"/>
          <w:szCs w:val="24"/>
        </w:rPr>
        <w:t xml:space="preserve"> либо остались без попечения родителей или иных законных представителей, а также осуществляют меры по защите личных и имущественных прав несовершеннолетних, нуждающихся в помощи государства.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 xml:space="preserve">3.15. Участие в судах по вопросам, связанным с разрешением споров между родителями по определению места жительства ребенка при раздельном проживании родителей, составление </w:t>
      </w:r>
      <w:proofErr w:type="gramStart"/>
      <w:r w:rsidRPr="00E64E2F">
        <w:rPr>
          <w:rFonts w:ascii="Times New Roman" w:hAnsi="Times New Roman" w:cs="Times New Roman"/>
          <w:sz w:val="24"/>
          <w:szCs w:val="24"/>
        </w:rPr>
        <w:t>актов обследования условий жизни родителей</w:t>
      </w:r>
      <w:proofErr w:type="gramEnd"/>
      <w:r w:rsidRPr="00E64E2F">
        <w:rPr>
          <w:rFonts w:ascii="Times New Roman" w:hAnsi="Times New Roman" w:cs="Times New Roman"/>
          <w:sz w:val="24"/>
          <w:szCs w:val="24"/>
        </w:rPr>
        <w:t xml:space="preserve"> и ребенка, изучение мнения ребенка, достигшего возраста 10 лет.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>3.16. Участие в судах по вопросам, общения ребенка со вторым родителем (отдельно проживающим), а также бабушками, дедушками, братьями, сестрами и другими родственниками, составление акта обследования условий жизни сторон, изучение мнения ребенка, достигшего возраста 10 лет.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 xml:space="preserve">3.17. Немедленное отобрание детей при непосредственной угрозе их жизни и здоровью в соответствии со </w:t>
      </w:r>
      <w:hyperlink r:id="rId41" w:history="1">
        <w:r w:rsidRPr="00E64E2F">
          <w:rPr>
            <w:rFonts w:ascii="Times New Roman" w:hAnsi="Times New Roman" w:cs="Times New Roman"/>
            <w:color w:val="0000FF"/>
            <w:sz w:val="24"/>
            <w:szCs w:val="24"/>
          </w:rPr>
          <w:t>ст. 77</w:t>
        </w:r>
      </w:hyperlink>
      <w:r w:rsidRPr="00E64E2F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Федерации.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 xml:space="preserve">3.18. </w:t>
      </w:r>
      <w:proofErr w:type="gramStart"/>
      <w:r w:rsidRPr="00E64E2F">
        <w:rPr>
          <w:rFonts w:ascii="Times New Roman" w:hAnsi="Times New Roman" w:cs="Times New Roman"/>
          <w:sz w:val="24"/>
          <w:szCs w:val="24"/>
        </w:rPr>
        <w:t>Подготовка, предоставление в суд искового заявления о лишении, ограничении родительских прав, о признании брака недействительным, об отмене усыновления и других исков (заявлений) к физическим лицам в отношении защиты прав и законных интересов несовершеннолетних граждан при отсутствии законного представителя или уклонении законного представителя от исполнения обязанностей по защите прав и законных интересов несовершеннолетних.</w:t>
      </w:r>
      <w:proofErr w:type="gramEnd"/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>3.19. Учет лиц, в отношении которых произведено усыновление (удочерение).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>3.20. Проведение контрольных обследований условий жизни и воспитания детей, в отношении которых произведено усыновление (удочерение).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>3.21. Составление отчета об условиях жизни и воспитания ребенка в семье усыновителя (</w:t>
      </w:r>
      <w:proofErr w:type="spellStart"/>
      <w:r w:rsidRPr="00E64E2F">
        <w:rPr>
          <w:rFonts w:ascii="Times New Roman" w:hAnsi="Times New Roman" w:cs="Times New Roman"/>
          <w:sz w:val="24"/>
          <w:szCs w:val="24"/>
        </w:rPr>
        <w:t>удочерителя</w:t>
      </w:r>
      <w:proofErr w:type="spellEnd"/>
      <w:r w:rsidRPr="00E64E2F">
        <w:rPr>
          <w:rFonts w:ascii="Times New Roman" w:hAnsi="Times New Roman" w:cs="Times New Roman"/>
          <w:sz w:val="24"/>
          <w:szCs w:val="24"/>
        </w:rPr>
        <w:t>).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>3.22. Выявление детей, воспитывающихся в замещающих семьях, не имеющих закрепленного жилого помещения; предоставление им консультативной помощи по вопросу постановки на учет как граждан, нуждающихся в жилом помещении.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>3.23. Предоставление сведений о детях-сиротах и детях, оставшихся без попечения родителей, не устроенных на воспитание в семьи, в региональный банк данных о детях, оставшихся без попечения родителей, в порядке и в сроки, установленные действующим законодательством.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>3.24. Подготовка ежегодного статистического отчета.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>3.25. Ведение документации в установленном порядке.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>3.26. Работа в системе электронного документооборота.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>3.27. Организация и осуществление мероприятий по мобилизационной подготовке Отдела.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>3.28. Ведение учета опекунов, попечителей в Единой государственной информационной системе социального обеспечения.</w:t>
      </w:r>
    </w:p>
    <w:p w:rsidR="00E64E2F" w:rsidRPr="00E64E2F" w:rsidRDefault="00E64E2F" w:rsidP="00E64E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64E2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64E2F">
        <w:rPr>
          <w:rFonts w:ascii="Times New Roman" w:hAnsi="Times New Roman" w:cs="Times New Roman"/>
          <w:sz w:val="24"/>
          <w:szCs w:val="24"/>
        </w:rPr>
        <w:t xml:space="preserve">. 3.28 введен </w:t>
      </w:r>
      <w:hyperlink r:id="rId42" w:history="1">
        <w:r w:rsidRPr="00E64E2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64E2F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proofErr w:type="spellStart"/>
      <w:r w:rsidRPr="00E64E2F">
        <w:rPr>
          <w:rFonts w:ascii="Times New Roman" w:hAnsi="Times New Roman" w:cs="Times New Roman"/>
          <w:sz w:val="24"/>
          <w:szCs w:val="24"/>
        </w:rPr>
        <w:t>Коврова</w:t>
      </w:r>
      <w:proofErr w:type="spellEnd"/>
      <w:r w:rsidRPr="00E64E2F">
        <w:rPr>
          <w:rFonts w:ascii="Times New Roman" w:hAnsi="Times New Roman" w:cs="Times New Roman"/>
          <w:sz w:val="24"/>
          <w:szCs w:val="24"/>
        </w:rPr>
        <w:t xml:space="preserve"> от 27.04.2020 N 797)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3" w:history="1">
        <w:r w:rsidRPr="00E64E2F">
          <w:rPr>
            <w:rFonts w:ascii="Times New Roman" w:hAnsi="Times New Roman" w:cs="Times New Roman"/>
            <w:color w:val="0000FF"/>
            <w:sz w:val="24"/>
            <w:szCs w:val="24"/>
          </w:rPr>
          <w:t>3.29</w:t>
        </w:r>
      </w:hyperlink>
      <w:r w:rsidRPr="00E64E2F">
        <w:rPr>
          <w:rFonts w:ascii="Times New Roman" w:hAnsi="Times New Roman" w:cs="Times New Roman"/>
          <w:sz w:val="24"/>
          <w:szCs w:val="24"/>
        </w:rPr>
        <w:t>. Осуществление других функций в пределах установленных полномочий.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lastRenderedPageBreak/>
        <w:t>Отдел совместно с заинтересованными ведомствами проводит целенаправленную работу по сохранению детям кровных семей и развитию форм устройства детей-сирот и детей, оставшихся без попечения родителей.</w:t>
      </w:r>
    </w:p>
    <w:p w:rsidR="00E64E2F" w:rsidRPr="00E64E2F" w:rsidRDefault="00E64E2F" w:rsidP="00E64E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4E2F" w:rsidRPr="00E64E2F" w:rsidRDefault="00E64E2F" w:rsidP="00E64E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4E2F" w:rsidRPr="00E64E2F" w:rsidRDefault="00E64E2F" w:rsidP="00E64E2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>Статья 4. Права и обязанности Отдела</w:t>
      </w:r>
    </w:p>
    <w:p w:rsidR="00E64E2F" w:rsidRPr="00E64E2F" w:rsidRDefault="00E64E2F" w:rsidP="00E64E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>4.1. Отдел для осуществления возложенных на него задач и функций имеет следующие права: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>4.1.1. Получать консультации и методическую помощь от органов государственной власти Владимирской области по вопросам осуществления переданных государственных полномочий.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>4.1.2. Разрабатывать проекты нормативных актов по вопросам осуществления переданных государственных полномочий.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>4.1.3. Запрашивать в установленном законодательством порядке и получать от руководителей учреждений, организаций и органов государственной власти и местного самоуправления информацию, материалы, документы и их копии по всем вопросам, связанным с защитой прав и законных интересов несовершеннолетних, нуждающихся в защите государства и воспитывающихся в замещающих семьях.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>4.1.4. Привлекать участковых уполномоченных полиции, инспекторов ПДН территориальных органов внутренних дел, медицинских и педагогических работников учреждений, специалистов жилищных органов для обследования условий воспитания, жилищно-бытовых условий несовершеннолетних, приглашать их в качестве свидетелей или экспертов на судебные заседания.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>4.1.5. Приглашать для собеседования родителей, опекунов (попечителей), усыновителей, должностных лиц и других граждан по вопросам защиты прав и законных интересов несовершеннолетних.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>4.1.6. Посещать и обследовать семьи, имеющие несовершеннолетних детей, в случае возникновения необходимости защиты их прав и законных интересов.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>4.1.7. Обращаться в установленном законом порядке по вопросам, входящим в компетенцию Отдела, с письменными запросами, ходатайствами в организации и учреждения всех форм собственности.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>4.2. Отдел при осуществлении возложенных на него задач и функций обязан: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>4.2.1. Исполнять возложенные на него задачи и функции надлежащим образом в соответствии с законодательством Российской Федерации, законами и иными нормативными правовыми актами Владимирской области, настоящим Положением.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>4.2.2. Исполнять письменные предписания уполномоченных органов государственной власти по устранению нарушений, допущенных по вопросам осуществления переданных государственных полномочий.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>4.2.3. Своевременно в установленном порядке направлять в органы государственной власти Владимирской области отчеты об исполнении Отделом переданных государственных полномочий.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>4.2.4. Предоставлять в установленном законом порядке по требованию уполномоченных органов исполнительной государственной власти необходимую информацию, связанную с осуществлением переданных государственных полномочий.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>Выполнять иные обязанности, предусмотренные законодательством Российской Федерации и законодательством Владимирской области при осуществлении переданных государственных полномочий.</w:t>
      </w:r>
    </w:p>
    <w:p w:rsidR="00E64E2F" w:rsidRPr="00E64E2F" w:rsidRDefault="00E64E2F" w:rsidP="00E64E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4E2F" w:rsidRPr="00E64E2F" w:rsidRDefault="00E64E2F" w:rsidP="00E64E2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>5. Ответственность специалистов Отдела</w:t>
      </w:r>
    </w:p>
    <w:p w:rsidR="00E64E2F" w:rsidRPr="00E64E2F" w:rsidRDefault="00E64E2F" w:rsidP="00E64E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 xml:space="preserve">5.1. Отдел (в лице заведующего) несет дисциплинарную и иную предусмотренную </w:t>
      </w:r>
      <w:r w:rsidRPr="00E64E2F">
        <w:rPr>
          <w:rFonts w:ascii="Times New Roman" w:hAnsi="Times New Roman" w:cs="Times New Roman"/>
          <w:sz w:val="24"/>
          <w:szCs w:val="24"/>
        </w:rPr>
        <w:lastRenderedPageBreak/>
        <w:t>законодательством ответственность за неисполнение или ненадлежащее исполнение возложенных на Отдел задач и функций.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>5.2. За неисполнение или ненадлежащее исполнение обязанностей, предусмотренных статьями настоящего Положения, специалисты Отдела несут ответственность в порядке, установленном действующим законодательством Российской Федерации.</w:t>
      </w:r>
    </w:p>
    <w:p w:rsidR="00E64E2F" w:rsidRPr="00E64E2F" w:rsidRDefault="00E64E2F" w:rsidP="00E64E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4E2F" w:rsidRPr="00E64E2F" w:rsidRDefault="00E64E2F" w:rsidP="00E64E2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>6. Взаимоотношения</w:t>
      </w:r>
    </w:p>
    <w:p w:rsidR="00E64E2F" w:rsidRPr="00E64E2F" w:rsidRDefault="00E64E2F" w:rsidP="00E64E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 xml:space="preserve">6.1. Отдел организует свою деятельность во взаимодействии со структурными подразделениями администрации </w:t>
      </w:r>
      <w:proofErr w:type="gramStart"/>
      <w:r w:rsidRPr="00E64E2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64E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4E2F">
        <w:rPr>
          <w:rFonts w:ascii="Times New Roman" w:hAnsi="Times New Roman" w:cs="Times New Roman"/>
          <w:sz w:val="24"/>
          <w:szCs w:val="24"/>
        </w:rPr>
        <w:t>Коврова</w:t>
      </w:r>
      <w:proofErr w:type="spellEnd"/>
      <w:r w:rsidRPr="00E64E2F">
        <w:rPr>
          <w:rFonts w:ascii="Times New Roman" w:hAnsi="Times New Roman" w:cs="Times New Roman"/>
          <w:sz w:val="24"/>
          <w:szCs w:val="24"/>
        </w:rPr>
        <w:t xml:space="preserve">, организациями и учреждениями, органами местного самоуправления и другими органами государственной власти и местного самоуправления, судебными и правоохранительными органами, предприятиями и организациями независимо от их организационно-правовой формы собственности, осуществляющими свою деятельность на территории города </w:t>
      </w:r>
      <w:proofErr w:type="spellStart"/>
      <w:r w:rsidRPr="00E64E2F">
        <w:rPr>
          <w:rFonts w:ascii="Times New Roman" w:hAnsi="Times New Roman" w:cs="Times New Roman"/>
          <w:sz w:val="24"/>
          <w:szCs w:val="24"/>
        </w:rPr>
        <w:t>Коврова</w:t>
      </w:r>
      <w:proofErr w:type="spellEnd"/>
      <w:r w:rsidRPr="00E64E2F">
        <w:rPr>
          <w:rFonts w:ascii="Times New Roman" w:hAnsi="Times New Roman" w:cs="Times New Roman"/>
          <w:sz w:val="24"/>
          <w:szCs w:val="24"/>
        </w:rPr>
        <w:t xml:space="preserve"> и за его пределами.</w:t>
      </w:r>
    </w:p>
    <w:p w:rsidR="00E64E2F" w:rsidRPr="00E64E2F" w:rsidRDefault="00E64E2F" w:rsidP="00E64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E2F">
        <w:rPr>
          <w:rFonts w:ascii="Times New Roman" w:hAnsi="Times New Roman" w:cs="Times New Roman"/>
          <w:sz w:val="24"/>
          <w:szCs w:val="24"/>
        </w:rPr>
        <w:t>6.2. Отдел имеет право направлять от своего имени информацию в органы государственной власти и органы местного самоуправления по своей инициативе и по их запросу.</w:t>
      </w:r>
    </w:p>
    <w:p w:rsidR="00E64E2F" w:rsidRPr="00E64E2F" w:rsidRDefault="00E64E2F" w:rsidP="00E64E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4E2F" w:rsidRPr="00E64E2F" w:rsidRDefault="00E64E2F" w:rsidP="00E64E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4E2F" w:rsidRPr="00E64E2F" w:rsidRDefault="00E64E2F" w:rsidP="00E64E2F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283C6B" w:rsidRPr="00E64E2F" w:rsidRDefault="00283C6B" w:rsidP="00E64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83C6B" w:rsidRPr="00E64E2F" w:rsidSect="00990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64E2F"/>
    <w:rsid w:val="00283C6B"/>
    <w:rsid w:val="00E64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E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4E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4E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060227EC6D1FF1ADF17423CD432B4A07DB3CBC1C4A758BE6131579EB6ACD772649F8E794872584016DAB0AF5h7w0G" TargetMode="External"/><Relationship Id="rId13" Type="http://schemas.openxmlformats.org/officeDocument/2006/relationships/hyperlink" Target="consultantplus://offline/ref=72060227EC6D1FF1ADF16A2EDB2F754001D162B21D4B7FD5BC45132EB43ACB227409A6BED5C236850773AC0AF779F8B6BF3042B8D26D77BF5CAA9348hDw8G" TargetMode="External"/><Relationship Id="rId18" Type="http://schemas.openxmlformats.org/officeDocument/2006/relationships/hyperlink" Target="consultantplus://offline/ref=72060227EC6D1FF1ADF16A2EDB2F754001D162B21D4B7CDEBD43132EB43ACB227409A6BED5C236850773A90AFF79F8B6BF3042B8D26D77BF5CAA9348hDw8G" TargetMode="External"/><Relationship Id="rId26" Type="http://schemas.openxmlformats.org/officeDocument/2006/relationships/hyperlink" Target="consultantplus://offline/ref=72060227EC6D1FF1ADF17423CD432B4A07DA39B71F4E758BE6131579EB6ACD772649F8E794872584016DAB0AF5h7w0G" TargetMode="External"/><Relationship Id="rId39" Type="http://schemas.openxmlformats.org/officeDocument/2006/relationships/hyperlink" Target="consultantplus://offline/ref=72060227EC6D1FF1ADF16A2EDB2F754001D162B21D487DD5BD44132EB43ACB227409A6BED5C236850773A90AFE79F8B6BF3042B8D26D77BF5CAA9348hDw8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2060227EC6D1FF1ADF16A2EDB2F754001D162B21D4B7CDEBD43132EB43ACB227409A6BED5C236850773A90AFE79F8B6BF3042B8D26D77BF5CAA9348hDw8G" TargetMode="External"/><Relationship Id="rId34" Type="http://schemas.openxmlformats.org/officeDocument/2006/relationships/hyperlink" Target="consultantplus://offline/ref=72060227EC6D1FF1ADF17423CD432B4A00D23FBB1D45758BE6131579EB6ACD772649F8E794872584016DAB0AF5h7w0G" TargetMode="External"/><Relationship Id="rId42" Type="http://schemas.openxmlformats.org/officeDocument/2006/relationships/hyperlink" Target="consultantplus://offline/ref=72060227EC6D1FF1ADF16A2EDB2F754001D162B21D497BD8B243132EB43ACB227409A6BED5C236850773A90AFE79F8B6BF3042B8D26D77BF5CAA9348hDw8G" TargetMode="External"/><Relationship Id="rId7" Type="http://schemas.openxmlformats.org/officeDocument/2006/relationships/hyperlink" Target="consultantplus://offline/ref=72060227EC6D1FF1ADF16A2EDB2F754001D162B21D4B7CDEBD43132EB43ACB227409A6BED5C236850773A90AF279F8B6BF3042B8D26D77BF5CAA9348hDw8G" TargetMode="External"/><Relationship Id="rId12" Type="http://schemas.openxmlformats.org/officeDocument/2006/relationships/hyperlink" Target="consultantplus://offline/ref=72060227EC6D1FF1ADF16A2EDB2F754001D162B21D4A7CDDB340132EB43ACB227409A6BED5C236850773A90EF679F8B6BF3042B8D26D77BF5CAA9348hDw8G" TargetMode="External"/><Relationship Id="rId17" Type="http://schemas.openxmlformats.org/officeDocument/2006/relationships/hyperlink" Target="consultantplus://offline/ref=72060227EC6D1FF1ADF16A2EDB2F754001D162B21D497BD8B243132EB43ACB227409A6BED5C236850773A90AFF79F8B6BF3042B8D26D77BF5CAA9348hDw8G" TargetMode="External"/><Relationship Id="rId25" Type="http://schemas.openxmlformats.org/officeDocument/2006/relationships/hyperlink" Target="consultantplus://offline/ref=72060227EC6D1FF1ADF17423CD432B4A00D235BE1A4A758BE6131579EB6ACD772649F8E794872584016DAB0AF5h7w0G" TargetMode="External"/><Relationship Id="rId33" Type="http://schemas.openxmlformats.org/officeDocument/2006/relationships/hyperlink" Target="consultantplus://offline/ref=72060227EC6D1FF1ADF16A2EDB2F754001D162B21D4B7CDEBD43132EB43ACB227409A6BED5C236850773A90BF779F8B6BF3042B8D26D77BF5CAA9348hDw8G" TargetMode="External"/><Relationship Id="rId38" Type="http://schemas.openxmlformats.org/officeDocument/2006/relationships/hyperlink" Target="consultantplus://offline/ref=72060227EC6D1FF1ADF16A2EDB2F754001D162B21D487DD5BD44132EB43ACB227409A6BED5C236850773A90AFF79F8B6BF3042B8D26D77BF5CAA9348hDw8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2060227EC6D1FF1ADF16A2EDB2F754001D162B21D487DD5BD44132EB43ACB227409A6BED5C236850773A90AF279F8B6BF3042B8D26D77BF5CAA9348hDw8G" TargetMode="External"/><Relationship Id="rId20" Type="http://schemas.openxmlformats.org/officeDocument/2006/relationships/hyperlink" Target="consultantplus://offline/ref=72060227EC6D1FF1ADF16A2EDB2F754001D162B21D4B7CDEBD43132EB43ACB227409A6BED5C236850773A90AFE79F8B6BF3042B8D26D77BF5CAA9348hDw8G" TargetMode="External"/><Relationship Id="rId29" Type="http://schemas.openxmlformats.org/officeDocument/2006/relationships/hyperlink" Target="consultantplus://offline/ref=72060227EC6D1FF1ADF17423CD432B4A00D23FBB1D45758BE6131579EB6ACD773449A0EB958D6FD54326A408F66CACE1E5674FB8hDw1G" TargetMode="External"/><Relationship Id="rId41" Type="http://schemas.openxmlformats.org/officeDocument/2006/relationships/hyperlink" Target="consultantplus://offline/ref=72060227EC6D1FF1ADF17423CD432B4A00D235BE1A4A758BE6131579EB6ACD773449A0EB968638820E78FD5BB327A1E5FA7B4FBCCD7177BBh4w0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2060227EC6D1FF1ADF16A2EDB2F754001D162B21D497BD8B243132EB43ACB227409A6BED5C236850773A90AF279F8B6BF3042B8D26D77BF5CAA9348hDw8G" TargetMode="External"/><Relationship Id="rId11" Type="http://schemas.openxmlformats.org/officeDocument/2006/relationships/hyperlink" Target="consultantplus://offline/ref=72060227EC6D1FF1ADF17423CD432B4A00D23FBB1D45758BE6131579EB6ACD773449A0EB958D6FD54326A408F66CACE1E5674FB8hDw1G" TargetMode="External"/><Relationship Id="rId24" Type="http://schemas.openxmlformats.org/officeDocument/2006/relationships/hyperlink" Target="consultantplus://offline/ref=72060227EC6D1FF1ADF17423CD432B4A07DB3CBC1C4A758BE6131579EB6ACD772649F8E794872584016DAB0AF5h7w0G" TargetMode="External"/><Relationship Id="rId32" Type="http://schemas.openxmlformats.org/officeDocument/2006/relationships/hyperlink" Target="consultantplus://offline/ref=72060227EC6D1FF1ADF16A2EDB2F754001D162B21D4B7FD5BC45132EB43ACB227409A6BED5C236850773A909F479F8B6BF3042B8D26D77BF5CAA9348hDw8G" TargetMode="External"/><Relationship Id="rId37" Type="http://schemas.openxmlformats.org/officeDocument/2006/relationships/hyperlink" Target="consultantplus://offline/ref=72060227EC6D1FF1ADF17423CD432B4A00D23FBB1D45758BE6131579EB6ACD773449A0EB96863A850678FD5BB327A1E5FA7B4FBCCD7177BBh4w0G" TargetMode="External"/><Relationship Id="rId40" Type="http://schemas.openxmlformats.org/officeDocument/2006/relationships/hyperlink" Target="consultantplus://offline/ref=72060227EC6D1FF1ADF17423CD432B4A00DF3DBD1948758BE6131579EB6ACD773449A0EB96863B870578FD5BB327A1E5FA7B4FBCCD7177BBh4w0G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72060227EC6D1FF1ADF16A2EDB2F754001D162B21D487DD5BD44132EB43ACB227409A6BED5C236850773A90AF279F8B6BF3042B8D26D77BF5CAA9348hDw8G" TargetMode="External"/><Relationship Id="rId15" Type="http://schemas.openxmlformats.org/officeDocument/2006/relationships/hyperlink" Target="consultantplus://offline/ref=72060227EC6D1FF1ADF16A2EDB2F754001D162B21D4B7CDEBD43132EB43ACB227409A6BED5C236850773A90AF179F8B6BF3042B8D26D77BF5CAA9348hDw8G" TargetMode="External"/><Relationship Id="rId23" Type="http://schemas.openxmlformats.org/officeDocument/2006/relationships/hyperlink" Target="consultantplus://offline/ref=72060227EC6D1FF1ADF17423CD432B4A01D23BBA171A2289B7461B7CE33A97672200AFEB88863D9A0573ABh0w8G" TargetMode="External"/><Relationship Id="rId28" Type="http://schemas.openxmlformats.org/officeDocument/2006/relationships/hyperlink" Target="consultantplus://offline/ref=72060227EC6D1FF1ADF17423CD432B4A00D93CB81445758BE6131579EB6ACD772649F8E794872584016DAB0AF5h7w0G" TargetMode="External"/><Relationship Id="rId36" Type="http://schemas.openxmlformats.org/officeDocument/2006/relationships/hyperlink" Target="consultantplus://offline/ref=72060227EC6D1FF1ADF17423CD432B4A07DB3CBC1C4A758BE6131579EB6ACD773449A0EB96863A8D0E78FD5BB327A1E5FA7B4FBCCD7177BBh4w0G" TargetMode="External"/><Relationship Id="rId10" Type="http://schemas.openxmlformats.org/officeDocument/2006/relationships/hyperlink" Target="consultantplus://offline/ref=72060227EC6D1FF1ADF17423CD432B4A07DA39B71F4E758BE6131579EB6ACD772649F8E794872584016DAB0AF5h7w0G" TargetMode="External"/><Relationship Id="rId19" Type="http://schemas.openxmlformats.org/officeDocument/2006/relationships/hyperlink" Target="consultantplus://offline/ref=72060227EC6D1FF1ADF16A2EDB2F754001D162B21D4B7CDEBD43132EB43ACB227409A6BED5C236850773A90AFE79F8B6BF3042B8D26D77BF5CAA9348hDw8G" TargetMode="External"/><Relationship Id="rId31" Type="http://schemas.openxmlformats.org/officeDocument/2006/relationships/hyperlink" Target="consultantplus://offline/ref=72060227EC6D1FF1ADF16A2EDB2F754001D162B21D4B7FD5BC45132EB43ACB227409A6BED5C236850773AC0AF779F8B6BF3042B8D26D77BF5CAA9348hDw8G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060227EC6D1FF1ADF17423CD432B4A00D235BE1A4A758BE6131579EB6ACD772649F8E794872584016DAB0AF5h7w0G" TargetMode="External"/><Relationship Id="rId14" Type="http://schemas.openxmlformats.org/officeDocument/2006/relationships/hyperlink" Target="consultantplus://offline/ref=72060227EC6D1FF1ADF16A2EDB2F754001D162B2154C7CD8B84C4E24BC63C7207306F9BBD2D33686066DA90CE970ACE5hFw9G" TargetMode="External"/><Relationship Id="rId22" Type="http://schemas.openxmlformats.org/officeDocument/2006/relationships/hyperlink" Target="consultantplus://offline/ref=72060227EC6D1FF1ADF17423CD432B4A0AD339B6171A2289B7461B7CE33A97672200AFEB88863D9A0573ABh0w8G" TargetMode="External"/><Relationship Id="rId27" Type="http://schemas.openxmlformats.org/officeDocument/2006/relationships/hyperlink" Target="consultantplus://offline/ref=72060227EC6D1FF1ADF17423CD432B4A00D23AB6144A758BE6131579EB6ACD772649F8E794872584016DAB0AF5h7w0G" TargetMode="External"/><Relationship Id="rId30" Type="http://schemas.openxmlformats.org/officeDocument/2006/relationships/hyperlink" Target="consultantplus://offline/ref=72060227EC6D1FF1ADF16A2EDB2F754001D162B21D4A7CDDB340132EB43ACB227409A6BED5C236850773A90EF679F8B6BF3042B8D26D77BF5CAA9348hDw8G" TargetMode="External"/><Relationship Id="rId35" Type="http://schemas.openxmlformats.org/officeDocument/2006/relationships/hyperlink" Target="consultantplus://offline/ref=72060227EC6D1FF1ADF17423CD432B4A07DB3CBC1C4A758BE6131579EB6ACD773449A0EB968639850478FD5BB327A1E5FA7B4FBCCD7177BBh4w0G" TargetMode="External"/><Relationship Id="rId43" Type="http://schemas.openxmlformats.org/officeDocument/2006/relationships/hyperlink" Target="consultantplus://offline/ref=72060227EC6D1FF1ADF16A2EDB2F754001D162B21D497BD8B243132EB43ACB227409A6BED5C236850773A90BF679F8B6BF3042B8D26D77BF5CAA9348hDw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AA7C8-8C96-4F4A-8689-54023521C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4130</Words>
  <Characters>23541</Characters>
  <Application>Microsoft Office Word</Application>
  <DocSecurity>0</DocSecurity>
  <Lines>196</Lines>
  <Paragraphs>55</Paragraphs>
  <ScaleCrop>false</ScaleCrop>
  <Company/>
  <LinksUpToDate>false</LinksUpToDate>
  <CharactersWithSpaces>27616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Ю.В. Мерзляков</dc:creator>
  <cp:lastModifiedBy>Ю.В. Мерзляков</cp:lastModifiedBy>
  <cp:revision>1</cp:revision>
  <dcterms:created xsi:type="dcterms:W3CDTF">2022-06-21T06:48:00Z</dcterms:created>
  <dcterms:modified xsi:type="dcterms:W3CDTF">2022-06-21T06:52:00Z</dcterms:modified>
</cp:coreProperties>
</file>